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准噶尔盆地沙蜥属和麻蜥属物种名录及其分布数据</w:t>
      </w:r>
    </w:p>
    <w:p>
      <w:r>
        <w:rPr>
          <w:sz w:val="22"/>
        </w:rPr>
        <w:t>英文标题：Species list and distribution of Phrynocephalus and Eremias lizards in  the Junggar Depression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准噶尔盆地沙蜥属和麻蜥属物种名录及其分布数据，包含纲、目、科中文名、科拉丁名、属中文名、属拉丁名、种拉丁名、种中文名、国家、省、市县分布地；2）数据来源及加工方法：基于2007至2019年间对准噶尔盆地和干旱荒漠区两栖爬行动物野外科考，记录该地区沙蜥属和麻蜥属蜥蜴的物种组成和分布范围；3）数据质量描述：标本的调查、采集和鉴定人员均为专业人员，样品的采集和经纬度、海拔信息经过核对，确保分布数据的质量；4）数据应用成果及前景：综合分析准噶尔盆地沙蜥属和麻蜥属蜥蜴的物种多样性和分布数据，可以为为亚洲中部干旱区生物多样性编目提供重要资料，为评估生物多样性格局及制定保护策略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蜥蜴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当前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3.文件大小：0.43MB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2007-01-10 00:00:00+00:00</w:t>
      </w:r>
      <w:r>
        <w:rPr>
          <w:sz w:val="22"/>
        </w:rPr>
        <w:t>--</w:t>
      </w:r>
      <w:r>
        <w:rPr>
          <w:sz w:val="22"/>
        </w:rPr>
        <w:t>2019-12-18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郭宪光. 准噶尔盆地沙蜥属和麻蜥属物种名录及其分布数据. 时空三极环境大数据平台, DOI:10.11888/Ecolo.tpdc.270386, CSTR:18406.11.Ecolo.tpdc.270386, </w:t>
      </w:r>
      <w:r>
        <w:t>2019</w:t>
      </w:r>
      <w:r>
        <w:t>.[</w:t>
      </w:r>
      <w:r>
        <w:t xml:space="preserve">GUO   Xianguang. Species list and distribution of Phrynocephalus and Eremias lizards in  the Junggar Depression. A Big Earth Data Platform for Three Poles, DOI:10.11888/Ecolo.tpdc.270386, CSTR:18406.11.Ecolo.tpdc.270386,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郭宪光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guoxg@cib.ac.cn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