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Runoff and sediment data from Shigatse runoff plot in 2021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runoff plot is located in Shigatse, the Tibetan Plateau. The area had a serious soil erosion and large areas of low cover vegetation. Therefore, the runoff plot was constructed to monitor the soil erosion. The runoff plot had a length of 10 m, width of 5 m and a slope of 30°。 The vegetation coverage is low. The fully automatic runoff and sediment instrument was used to measured the runoff and sediment process. The temporal resolution varies with runoff process and had a high resolution when the water level changed rapidly. The measured results can provide the data support for the soil erosion in the  Tibetan Plateau.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Runoff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Rikaze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north：29.29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west：88.83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east：88.84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south：29.28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FU   Suhua . Runoff and sediment data from Shigatse runoff plot in 2021. A Big Earth Data Platform for Three Poles, doi:10.11888/Terre.tpdc.272528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FU   Suhua 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suhua@bnu.edu.cn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