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柴达木-祁连山考察记录与图集（2020年9月10日-20日）</w:t>
      </w:r>
    </w:p>
    <w:p>
      <w:r>
        <w:rPr>
          <w:sz w:val="22"/>
        </w:rPr>
        <w:t>英文标题：Field exploration dataset of the Qaidam and Qilian Mountain in September 10 to 20,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柴达木盆地位于青藏高原北缘，是青藏高原内部最具代表性的沉积盆地之一，盆地内发育红色的第三系砂岩、侏罗系煤层和白垩系砾岩，其沉积地层厚度较大，所记录的古气候、古地理和古构造信息对研究青藏高原的隆升及其演化历史意义重大。对柴达木盆地野外地层的勘察，不仅有利于中生代陆地系统古气候、古地理和古构造的重建，为日后进一步研究工作的开展打下坚实基础，也有利于青藏地区煤、油、气资源的勘探、开发和利用，对于青藏地区科学考察大有裨益，同时也有望为国家重大发展战略做出贡献。本次考察对柴达木盆地内多个剖面进行了实地勘探采样，详细记录了剖面地层情况，并提供了野外照片，所有数据均来自野外实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沉积记录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柴达木盆地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王博. 柴达木-祁连山考察记录与图集（2020年9月10日-20日）. 时空三极环境大数据平台, DOI:10.11888/SolidEar.tpdc.271851, CSTR:18406.11.SolidEar.tpdc.271851, </w:t>
      </w:r>
      <w:r>
        <w:t>2021</w:t>
      </w:r>
      <w:r>
        <w:t>.[</w:t>
      </w:r>
      <w:r>
        <w:t xml:space="preserve">WANG Bo. Field exploration dataset of the Qaidam and Qilian Mountain in September 10 to 20, 2020. A Big Earth Data Platform for Three Poles, DOI:10.11888/SolidEar.tpdc.271851, CSTR:18406.11.SolidEar.tpdc.271851,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王博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bowang@nigpas.ac.cn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