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青海省称多县草地类型面积、载畜量统计数据（1988，2012）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Chengduo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称多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称多县草地类型面积、载畜量统计数据（1988），称多县草地类型面积、载畜量统计数据（2012）和青海省草地类组型代号说明。数据表结构相似。例如称多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称多县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青海省称多县草地类型面积、载畜量统计数据（1988，2012）.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Chengduo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